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C1443A" w:rsidRPr="00C1443A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ІІ</w:t>
      </w:r>
      <w:r w:rsidR="00C1443A">
        <w:rPr>
          <w:rFonts w:ascii="Times New Roman" w:hAnsi="Times New Roman" w:cs="Times New Roman"/>
          <w:b/>
          <w:sz w:val="26"/>
          <w:szCs w:val="26"/>
        </w:rPr>
        <w:t>І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443A">
        <w:rPr>
          <w:rFonts w:ascii="Times New Roman" w:hAnsi="Times New Roman" w:cs="Times New Roman"/>
          <w:b/>
          <w:sz w:val="26"/>
          <w:szCs w:val="26"/>
        </w:rPr>
        <w:t>Група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</w:t>
      </w:r>
      <w:r w:rsidR="00C1443A">
        <w:rPr>
          <w:rFonts w:ascii="Times New Roman" w:hAnsi="Times New Roman" w:cs="Times New Roman"/>
          <w:b/>
          <w:sz w:val="26"/>
          <w:szCs w:val="26"/>
        </w:rPr>
        <w:t>Д-</w:t>
      </w:r>
      <w:r w:rsidR="002E2EBC">
        <w:rPr>
          <w:rFonts w:ascii="Times New Roman" w:hAnsi="Times New Roman" w:cs="Times New Roman"/>
          <w:b/>
          <w:sz w:val="26"/>
          <w:szCs w:val="26"/>
        </w:rPr>
        <w:t>3</w:t>
      </w:r>
      <w:r w:rsidR="00C1443A">
        <w:rPr>
          <w:rFonts w:ascii="Times New Roman" w:hAnsi="Times New Roman" w:cs="Times New Roman"/>
          <w:b/>
          <w:sz w:val="26"/>
          <w:szCs w:val="26"/>
        </w:rPr>
        <w:t>2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3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4A7507">
        <w:rPr>
          <w:rFonts w:ascii="Times New Roman" w:hAnsi="Times New Roman" w:cs="Times New Roman"/>
          <w:b/>
          <w:sz w:val="26"/>
          <w:szCs w:val="26"/>
        </w:rPr>
        <w:t>Спеціальна педагогіка»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612872">
        <w:rPr>
          <w:rFonts w:ascii="Times New Roman" w:hAnsi="Times New Roman" w:cs="Times New Roman"/>
          <w:b/>
          <w:sz w:val="26"/>
          <w:szCs w:val="26"/>
          <w:lang w:val="en-US"/>
        </w:rPr>
        <w:t>07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612872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612872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</w:t>
      </w:r>
      <w:r w:rsidR="00612872">
        <w:rPr>
          <w:rFonts w:ascii="Times New Roman" w:hAnsi="Times New Roman" w:cs="Times New Roman"/>
          <w:b/>
          <w:sz w:val="26"/>
          <w:szCs w:val="26"/>
          <w:lang w:val="en-US"/>
        </w:rPr>
        <w:t>. 20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C1443A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D2D23">
        <w:rPr>
          <w:rFonts w:ascii="Times New Roman" w:hAnsi="Times New Roman" w:cs="Times New Roman"/>
          <w:b/>
          <w:sz w:val="26"/>
          <w:szCs w:val="26"/>
        </w:rPr>
        <w:t>ст. викладач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1443A">
        <w:rPr>
          <w:rFonts w:ascii="Times New Roman" w:hAnsi="Times New Roman" w:cs="Times New Roman"/>
          <w:b/>
          <w:sz w:val="26"/>
          <w:szCs w:val="26"/>
        </w:rPr>
        <w:t>Дрібнюк</w:t>
      </w:r>
      <w:proofErr w:type="spellEnd"/>
      <w:r w:rsidR="00C1443A">
        <w:rPr>
          <w:rFonts w:ascii="Times New Roman" w:hAnsi="Times New Roman" w:cs="Times New Roman"/>
          <w:b/>
          <w:sz w:val="26"/>
          <w:szCs w:val="26"/>
        </w:rPr>
        <w:t xml:space="preserve"> Н.Т.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A79" w:rsidRPr="00DE0201" w:rsidTr="00F7106C">
        <w:tc>
          <w:tcPr>
            <w:tcW w:w="1378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F97A79" w:rsidRPr="001012FF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Педагогічний колектив у загальноосвітньому навчальному</w:t>
            </w:r>
          </w:p>
          <w:p w:rsidR="00F97A79" w:rsidRPr="001012FF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закладі для дітей, які потребують корекції фізичного та (або) розумового</w:t>
            </w:r>
          </w:p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розвитку.</w:t>
            </w:r>
          </w:p>
        </w:tc>
        <w:tc>
          <w:tcPr>
            <w:tcW w:w="3293" w:type="dxa"/>
          </w:tcPr>
          <w:p w:rsidR="00F97A79" w:rsidRPr="001012FF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12FF">
              <w:rPr>
                <w:rFonts w:ascii="Times New Roman" w:hAnsi="Times New Roman" w:cs="Times New Roman"/>
              </w:rPr>
              <w:t>Проаналізувати критерії оцінювання навчальних досягнень учнів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2FF">
              <w:rPr>
                <w:rFonts w:ascii="Times New Roman" w:hAnsi="Times New Roman" w:cs="Times New Roman"/>
              </w:rPr>
              <w:t>молодших класів.</w:t>
            </w:r>
          </w:p>
          <w:p w:rsidR="00F97A79" w:rsidRPr="00273C1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2. Провести усне опитування учнів з метою оцінювання їх знань 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2FF">
              <w:rPr>
                <w:rFonts w:ascii="Times New Roman" w:hAnsi="Times New Roman" w:cs="Times New Roman"/>
              </w:rPr>
              <w:t>умінь за 12-бальною шкалою оцінювання.</w:t>
            </w:r>
          </w:p>
        </w:tc>
        <w:tc>
          <w:tcPr>
            <w:tcW w:w="3890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  <w:p w:rsidR="00F97A79" w:rsidRPr="0097469A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F97A79" w:rsidRDefault="00F97A79" w:rsidP="00F97A79">
            <w:pPr>
              <w:jc w:val="center"/>
            </w:pPr>
            <w:r w:rsidRPr="00C1443A">
              <w:t>natalya.dribnyuk@lnu.edu.ua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7A79" w:rsidRPr="00AC7057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A79" w:rsidRPr="00DE0201" w:rsidTr="00F7106C">
        <w:tc>
          <w:tcPr>
            <w:tcW w:w="1378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F97A79">
              <w:rPr>
                <w:rFonts w:ascii="Times New Roman" w:hAnsi="Times New Roman" w:cs="Times New Roman"/>
              </w:rPr>
              <w:t>Закономірності розвитку пізнавальних процесів у дітей із порушеннями слуху.</w:t>
            </w:r>
          </w:p>
        </w:tc>
        <w:tc>
          <w:tcPr>
            <w:tcW w:w="2077" w:type="dxa"/>
          </w:tcPr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F97A7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12FF">
              <w:rPr>
                <w:rFonts w:ascii="Times New Roman" w:hAnsi="Times New Roman" w:cs="Times New Roman"/>
              </w:rPr>
              <w:t xml:space="preserve">Проаналізувати </w:t>
            </w:r>
            <w:r>
              <w:rPr>
                <w:rFonts w:ascii="Times New Roman" w:hAnsi="Times New Roman" w:cs="Times New Roman"/>
              </w:rPr>
              <w:t>о</w:t>
            </w:r>
            <w:r w:rsidRPr="00F97A79">
              <w:rPr>
                <w:rFonts w:ascii="Times New Roman" w:hAnsi="Times New Roman" w:cs="Times New Roman"/>
              </w:rPr>
              <w:t xml:space="preserve">собливості інтелектуальних операцій і мислення. </w:t>
            </w:r>
          </w:p>
          <w:p w:rsidR="00F97A79" w:rsidRPr="00273C1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97A79">
              <w:rPr>
                <w:rFonts w:ascii="Times New Roman" w:hAnsi="Times New Roman" w:cs="Times New Roman"/>
              </w:rPr>
              <w:t xml:space="preserve">Фактори, які впливають на стан мовлення дитини з порушенням слуху. </w:t>
            </w:r>
            <w:r w:rsidRPr="001012FF">
              <w:rPr>
                <w:rFonts w:ascii="Times New Roman" w:hAnsi="Times New Roman" w:cs="Times New Roman"/>
              </w:rPr>
              <w:t>навчальних досягнень учнів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2FF">
              <w:rPr>
                <w:rFonts w:ascii="Times New Roman" w:hAnsi="Times New Roman" w:cs="Times New Roman"/>
              </w:rPr>
              <w:t>молодших класів.</w:t>
            </w:r>
          </w:p>
        </w:tc>
        <w:tc>
          <w:tcPr>
            <w:tcW w:w="3890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  <w:p w:rsidR="00F97A79" w:rsidRPr="0097469A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F97A79" w:rsidRDefault="00F97A79" w:rsidP="00F97A79">
            <w:pPr>
              <w:jc w:val="center"/>
            </w:pPr>
            <w:r w:rsidRPr="00C1443A">
              <w:t>natalya.dribnyuk@lnu.edu.ua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7A79" w:rsidRPr="00AC7057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A79" w:rsidRPr="00DE0201" w:rsidTr="00F7106C">
        <w:tc>
          <w:tcPr>
            <w:tcW w:w="1378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F97A79" w:rsidRPr="00011140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F97A79">
              <w:rPr>
                <w:rFonts w:ascii="Times New Roman" w:hAnsi="Times New Roman" w:cs="Times New Roman"/>
              </w:rPr>
              <w:t>Мовлення дітей із порушенням слуху.</w:t>
            </w:r>
          </w:p>
        </w:tc>
        <w:tc>
          <w:tcPr>
            <w:tcW w:w="3293" w:type="dxa"/>
          </w:tcPr>
          <w:p w:rsidR="00F97A7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97A79">
              <w:rPr>
                <w:rFonts w:ascii="Times New Roman" w:hAnsi="Times New Roman" w:cs="Times New Roman"/>
              </w:rPr>
              <w:t>Види мовлення, якими користуються діти з порушеннями слуху.</w:t>
            </w:r>
          </w:p>
          <w:p w:rsidR="00F97A7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97A79">
              <w:rPr>
                <w:rFonts w:ascii="Times New Roman" w:hAnsi="Times New Roman" w:cs="Times New Roman"/>
              </w:rPr>
              <w:t xml:space="preserve"> Особливості </w:t>
            </w:r>
            <w:proofErr w:type="spellStart"/>
            <w:r w:rsidRPr="00F97A79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F97A79">
              <w:rPr>
                <w:rFonts w:ascii="Times New Roman" w:hAnsi="Times New Roman" w:cs="Times New Roman"/>
              </w:rPr>
              <w:t xml:space="preserve"> </w:t>
            </w:r>
            <w:r w:rsidRPr="00F97A79">
              <w:rPr>
                <w:rFonts w:ascii="Times New Roman" w:hAnsi="Times New Roman" w:cs="Times New Roman"/>
              </w:rPr>
              <w:lastRenderedPageBreak/>
              <w:t>дітей.</w:t>
            </w:r>
          </w:p>
          <w:p w:rsidR="00F97A79" w:rsidRPr="00273C1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97A79">
              <w:rPr>
                <w:rFonts w:ascii="Times New Roman" w:hAnsi="Times New Roman" w:cs="Times New Roman"/>
              </w:rPr>
              <w:t>Перспективи соціалізації осіб із порушенням слуху.</w:t>
            </w:r>
          </w:p>
        </w:tc>
        <w:tc>
          <w:tcPr>
            <w:tcW w:w="3890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  <w:p w:rsidR="00F97A79" w:rsidRPr="0097469A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lastRenderedPageBreak/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</w:tc>
        <w:tc>
          <w:tcPr>
            <w:tcW w:w="2914" w:type="dxa"/>
          </w:tcPr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F97A79" w:rsidRDefault="00F97A79" w:rsidP="00F97A79">
            <w:pPr>
              <w:jc w:val="center"/>
            </w:pPr>
            <w:r w:rsidRPr="00C1443A">
              <w:t>natalya.dribnyuk@lnu.edu.ua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lastRenderedPageBreak/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7A79" w:rsidRPr="00AC7057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A79" w:rsidRPr="00DE0201" w:rsidTr="00F7106C">
        <w:tc>
          <w:tcPr>
            <w:tcW w:w="1378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F97A79">
              <w:rPr>
                <w:rFonts w:ascii="Times New Roman" w:hAnsi="Times New Roman" w:cs="Times New Roman"/>
              </w:rPr>
              <w:t xml:space="preserve">Закономірності навчання </w:t>
            </w:r>
            <w:proofErr w:type="spellStart"/>
            <w:r w:rsidRPr="00F97A79">
              <w:rPr>
                <w:rFonts w:ascii="Times New Roman" w:hAnsi="Times New Roman" w:cs="Times New Roman"/>
              </w:rPr>
              <w:t>розумововідсталих</w:t>
            </w:r>
            <w:proofErr w:type="spellEnd"/>
            <w:r w:rsidRPr="00F97A79">
              <w:rPr>
                <w:rFonts w:ascii="Times New Roman" w:hAnsi="Times New Roman" w:cs="Times New Roman"/>
              </w:rPr>
              <w:t xml:space="preserve"> учнів рідної мови.</w:t>
            </w:r>
          </w:p>
        </w:tc>
        <w:tc>
          <w:tcPr>
            <w:tcW w:w="2077" w:type="dxa"/>
          </w:tcPr>
          <w:p w:rsidR="00F97A79" w:rsidRPr="00011140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F97A79" w:rsidRDefault="00F97A79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12FF">
              <w:rPr>
                <w:rFonts w:ascii="Times New Roman" w:hAnsi="Times New Roman" w:cs="Times New Roman"/>
              </w:rPr>
              <w:t xml:space="preserve">Проаналізувати </w:t>
            </w:r>
            <w:r>
              <w:rPr>
                <w:rFonts w:ascii="Times New Roman" w:hAnsi="Times New Roman" w:cs="Times New Roman"/>
              </w:rPr>
              <w:t>т</w:t>
            </w:r>
            <w:r w:rsidRPr="00F97A79">
              <w:rPr>
                <w:rFonts w:ascii="Times New Roman" w:hAnsi="Times New Roman" w:cs="Times New Roman"/>
              </w:rPr>
              <w:t xml:space="preserve">руднощі у сприйманні і розумінні прочитаних творів і граматичного матеріалу. </w:t>
            </w:r>
          </w:p>
          <w:p w:rsidR="00F97A79" w:rsidRPr="00273C19" w:rsidRDefault="00F97A79" w:rsidP="00D93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93B97">
              <w:rPr>
                <w:rFonts w:ascii="Times New Roman" w:hAnsi="Times New Roman" w:cs="Times New Roman"/>
              </w:rPr>
              <w:t xml:space="preserve"> Визначити проблеми р</w:t>
            </w:r>
            <w:r w:rsidRPr="00F97A79">
              <w:rPr>
                <w:rFonts w:ascii="Times New Roman" w:hAnsi="Times New Roman" w:cs="Times New Roman"/>
              </w:rPr>
              <w:t>еалізаці</w:t>
            </w:r>
            <w:r w:rsidR="00D93B97">
              <w:rPr>
                <w:rFonts w:ascii="Times New Roman" w:hAnsi="Times New Roman" w:cs="Times New Roman"/>
              </w:rPr>
              <w:t>ї</w:t>
            </w:r>
            <w:r w:rsidRPr="00F9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79">
              <w:rPr>
                <w:rFonts w:ascii="Times New Roman" w:hAnsi="Times New Roman" w:cs="Times New Roman"/>
              </w:rPr>
              <w:t>загальнодидактичних</w:t>
            </w:r>
            <w:proofErr w:type="spellEnd"/>
            <w:r w:rsidRPr="00F97A79">
              <w:rPr>
                <w:rFonts w:ascii="Times New Roman" w:hAnsi="Times New Roman" w:cs="Times New Roman"/>
              </w:rPr>
              <w:t xml:space="preserve"> і корекційних прийомів навчання.</w:t>
            </w:r>
          </w:p>
        </w:tc>
        <w:tc>
          <w:tcPr>
            <w:tcW w:w="3890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  <w:p w:rsidR="00F97A79" w:rsidRPr="0097469A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F97A79" w:rsidRDefault="00F97A79" w:rsidP="00F97A79">
            <w:pPr>
              <w:jc w:val="center"/>
            </w:pPr>
            <w:r w:rsidRPr="00C1443A">
              <w:t>natalya.dribnyuk@lnu.edu.ua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7A79" w:rsidRPr="00AC7057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B97" w:rsidRPr="00DE0201" w:rsidTr="00B8672B">
        <w:tc>
          <w:tcPr>
            <w:tcW w:w="1378" w:type="dxa"/>
          </w:tcPr>
          <w:p w:rsidR="00D93B97" w:rsidRDefault="00D93B97" w:rsidP="00D93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3B97" w:rsidRPr="00DE0201" w:rsidRDefault="00D93B97" w:rsidP="00D93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93B97" w:rsidRPr="00DE0201" w:rsidRDefault="00D93B97" w:rsidP="00D93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D93B97" w:rsidRPr="00273C19" w:rsidRDefault="00D93B97" w:rsidP="00D93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D93B97" w:rsidRPr="00273C19" w:rsidRDefault="00D93B97" w:rsidP="00D93B97">
            <w:pPr>
              <w:jc w:val="center"/>
              <w:rPr>
                <w:rFonts w:ascii="Times New Roman" w:hAnsi="Times New Roman" w:cs="Times New Roman"/>
              </w:rPr>
            </w:pPr>
            <w:r w:rsidRPr="00F97A79">
              <w:rPr>
                <w:rFonts w:ascii="Times New Roman" w:hAnsi="Times New Roman" w:cs="Times New Roman"/>
              </w:rPr>
              <w:t>Закономірності розвитку пізнавальних процесів у дітей із порушеннями слуху.</w:t>
            </w:r>
          </w:p>
        </w:tc>
        <w:tc>
          <w:tcPr>
            <w:tcW w:w="3293" w:type="dxa"/>
          </w:tcPr>
          <w:p w:rsidR="00D93B97" w:rsidRDefault="00D93B97" w:rsidP="00D93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12FF">
              <w:rPr>
                <w:rFonts w:ascii="Times New Roman" w:hAnsi="Times New Roman" w:cs="Times New Roman"/>
              </w:rPr>
              <w:t xml:space="preserve">Проаналізувати </w:t>
            </w:r>
            <w:r>
              <w:rPr>
                <w:rFonts w:ascii="Times New Roman" w:hAnsi="Times New Roman" w:cs="Times New Roman"/>
              </w:rPr>
              <w:t>о</w:t>
            </w:r>
            <w:r w:rsidRPr="00F97A79">
              <w:rPr>
                <w:rFonts w:ascii="Times New Roman" w:hAnsi="Times New Roman" w:cs="Times New Roman"/>
              </w:rPr>
              <w:t xml:space="preserve">собливості інтелектуальних операцій і мислення. </w:t>
            </w:r>
          </w:p>
          <w:p w:rsidR="00D93B97" w:rsidRPr="00273C19" w:rsidRDefault="00D93B97" w:rsidP="00D93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97A79">
              <w:rPr>
                <w:rFonts w:ascii="Times New Roman" w:hAnsi="Times New Roman" w:cs="Times New Roman"/>
              </w:rPr>
              <w:t xml:space="preserve">Фактори, які впливають на стан мовлення дитини з порушенням слуху. </w:t>
            </w:r>
            <w:r w:rsidRPr="001012FF">
              <w:rPr>
                <w:rFonts w:ascii="Times New Roman" w:hAnsi="Times New Roman" w:cs="Times New Roman"/>
              </w:rPr>
              <w:t>навчальних досягнень учнів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2FF">
              <w:rPr>
                <w:rFonts w:ascii="Times New Roman" w:hAnsi="Times New Roman" w:cs="Times New Roman"/>
              </w:rPr>
              <w:t>молодших класів.</w:t>
            </w:r>
          </w:p>
        </w:tc>
        <w:tc>
          <w:tcPr>
            <w:tcW w:w="3890" w:type="dxa"/>
          </w:tcPr>
          <w:p w:rsidR="00D93B97" w:rsidRDefault="00D93B97" w:rsidP="00D93B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3B97" w:rsidRDefault="00D93B97" w:rsidP="00D93B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D93B97" w:rsidRDefault="00D93B97" w:rsidP="00D93B97">
            <w:pPr>
              <w:jc w:val="center"/>
              <w:rPr>
                <w:rFonts w:ascii="Times New Roman" w:hAnsi="Times New Roman" w:cs="Times New Roman"/>
              </w:rPr>
            </w:pPr>
          </w:p>
          <w:p w:rsidR="00D93B97" w:rsidRPr="0097469A" w:rsidRDefault="00D93B97" w:rsidP="00D93B97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D93B97" w:rsidRDefault="00D93B97" w:rsidP="00D93B97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D93B97" w:rsidRPr="00273C19" w:rsidRDefault="00D93B97" w:rsidP="00D93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D93B97" w:rsidRPr="00AC7057" w:rsidRDefault="00D93B97" w:rsidP="00D93B97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D93B97" w:rsidRDefault="00D93B97" w:rsidP="00D93B97">
            <w:pPr>
              <w:jc w:val="center"/>
            </w:pPr>
            <w:r w:rsidRPr="00C1443A">
              <w:t>natalya.dribnyuk@lnu.edu.ua</w:t>
            </w:r>
          </w:p>
          <w:p w:rsidR="00D93B97" w:rsidRPr="00AC7057" w:rsidRDefault="00D93B97" w:rsidP="00D93B97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D93B97" w:rsidRPr="00AC7057" w:rsidRDefault="00D93B97" w:rsidP="00D93B9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D93B97" w:rsidRPr="00AC7057" w:rsidRDefault="00D93B97" w:rsidP="00D93B9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93B97" w:rsidRPr="00AC7057" w:rsidRDefault="00D93B97" w:rsidP="00D93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A79" w:rsidRPr="00DE0201" w:rsidTr="005452BD">
        <w:tc>
          <w:tcPr>
            <w:tcW w:w="1378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97A79" w:rsidRPr="00DE0201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F97A79" w:rsidRPr="00273C19" w:rsidRDefault="00D93B97" w:rsidP="00F97A79">
            <w:pPr>
              <w:jc w:val="center"/>
              <w:rPr>
                <w:rFonts w:ascii="Times New Roman" w:hAnsi="Times New Roman" w:cs="Times New Roman"/>
              </w:rPr>
            </w:pPr>
            <w:r w:rsidRPr="00D93B97">
              <w:rPr>
                <w:rFonts w:ascii="Times New Roman" w:hAnsi="Times New Roman" w:cs="Times New Roman"/>
              </w:rPr>
              <w:t>Методика навчання граматики і правопису в спеціальній школі.</w:t>
            </w:r>
          </w:p>
        </w:tc>
        <w:tc>
          <w:tcPr>
            <w:tcW w:w="2077" w:type="dxa"/>
          </w:tcPr>
          <w:p w:rsidR="00F97A79" w:rsidRPr="00011140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D93B97" w:rsidRDefault="00D93B97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93B97">
              <w:rPr>
                <w:rFonts w:ascii="Times New Roman" w:hAnsi="Times New Roman" w:cs="Times New Roman"/>
              </w:rPr>
              <w:t xml:space="preserve">Особливості спеціальної </w:t>
            </w:r>
            <w:proofErr w:type="spellStart"/>
            <w:r w:rsidRPr="00D93B97">
              <w:rPr>
                <w:rFonts w:ascii="Times New Roman" w:hAnsi="Times New Roman" w:cs="Times New Roman"/>
              </w:rPr>
              <w:t>методиканавчання</w:t>
            </w:r>
            <w:proofErr w:type="spellEnd"/>
            <w:r w:rsidRPr="00D93B97">
              <w:rPr>
                <w:rFonts w:ascii="Times New Roman" w:hAnsi="Times New Roman" w:cs="Times New Roman"/>
              </w:rPr>
              <w:t xml:space="preserve"> граматики і правопису дітей із інтелектуальними порушеннями.</w:t>
            </w:r>
          </w:p>
          <w:p w:rsidR="00F97A79" w:rsidRPr="00273C19" w:rsidRDefault="00D93B97" w:rsidP="00F9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bookmarkStart w:id="0" w:name="_GoBack"/>
            <w:bookmarkEnd w:id="0"/>
            <w:r w:rsidRPr="00D93B97">
              <w:rPr>
                <w:rFonts w:ascii="Times New Roman" w:hAnsi="Times New Roman" w:cs="Times New Roman"/>
              </w:rPr>
              <w:t xml:space="preserve"> Значення граматичних знань для оволодіння навичками мовлення і розвитку мислення.</w:t>
            </w:r>
          </w:p>
        </w:tc>
        <w:tc>
          <w:tcPr>
            <w:tcW w:w="3890" w:type="dxa"/>
          </w:tcPr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  <w:p w:rsidR="00F97A79" w:rsidRPr="0097469A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F97A7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F97A79" w:rsidRPr="00273C19" w:rsidRDefault="00F97A79" w:rsidP="00F9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F97A79" w:rsidRDefault="00F97A79" w:rsidP="00F97A79">
            <w:pPr>
              <w:jc w:val="center"/>
            </w:pPr>
            <w:r w:rsidRPr="00C1443A">
              <w:t>natalya.dribnyuk@lnu.edu.ua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F97A79" w:rsidRPr="00AC7057" w:rsidRDefault="00F97A79" w:rsidP="00F97A7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97A79" w:rsidRPr="00AC7057" w:rsidRDefault="00F97A79" w:rsidP="00F9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140"/>
    <w:rsid w:val="000328CB"/>
    <w:rsid w:val="00034028"/>
    <w:rsid w:val="00047507"/>
    <w:rsid w:val="00080F01"/>
    <w:rsid w:val="000A3B89"/>
    <w:rsid w:val="000C3F8E"/>
    <w:rsid w:val="001012FF"/>
    <w:rsid w:val="00157047"/>
    <w:rsid w:val="00171BA9"/>
    <w:rsid w:val="00227D56"/>
    <w:rsid w:val="00232C44"/>
    <w:rsid w:val="00273C19"/>
    <w:rsid w:val="002844FA"/>
    <w:rsid w:val="00297FB2"/>
    <w:rsid w:val="002E2EBC"/>
    <w:rsid w:val="00356918"/>
    <w:rsid w:val="003D09B1"/>
    <w:rsid w:val="003F714C"/>
    <w:rsid w:val="00402957"/>
    <w:rsid w:val="004201CB"/>
    <w:rsid w:val="0043246C"/>
    <w:rsid w:val="004361A5"/>
    <w:rsid w:val="00445D2A"/>
    <w:rsid w:val="004A426C"/>
    <w:rsid w:val="004A7507"/>
    <w:rsid w:val="005452BD"/>
    <w:rsid w:val="00557BE2"/>
    <w:rsid w:val="005D20E1"/>
    <w:rsid w:val="00612872"/>
    <w:rsid w:val="00642DDF"/>
    <w:rsid w:val="00651E1E"/>
    <w:rsid w:val="006D2D23"/>
    <w:rsid w:val="00717B32"/>
    <w:rsid w:val="00727F4F"/>
    <w:rsid w:val="00735ACE"/>
    <w:rsid w:val="007D2B83"/>
    <w:rsid w:val="007E5F6C"/>
    <w:rsid w:val="00844EA1"/>
    <w:rsid w:val="00876837"/>
    <w:rsid w:val="0097469A"/>
    <w:rsid w:val="00995EF0"/>
    <w:rsid w:val="009B6798"/>
    <w:rsid w:val="00A85206"/>
    <w:rsid w:val="00AC7057"/>
    <w:rsid w:val="00AE018F"/>
    <w:rsid w:val="00BF44C7"/>
    <w:rsid w:val="00C1443A"/>
    <w:rsid w:val="00C57831"/>
    <w:rsid w:val="00C750EE"/>
    <w:rsid w:val="00CB3BE9"/>
    <w:rsid w:val="00D06659"/>
    <w:rsid w:val="00D0768F"/>
    <w:rsid w:val="00D22DB0"/>
    <w:rsid w:val="00D720DE"/>
    <w:rsid w:val="00D93B97"/>
    <w:rsid w:val="00DE0201"/>
    <w:rsid w:val="00E13668"/>
    <w:rsid w:val="00E8371C"/>
    <w:rsid w:val="00F7415D"/>
    <w:rsid w:val="00F9502B"/>
    <w:rsid w:val="00F97A79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Дмитро Ковний</cp:lastModifiedBy>
  <cp:revision>4</cp:revision>
  <cp:lastPrinted>2020-03-12T13:20:00Z</cp:lastPrinted>
  <dcterms:created xsi:type="dcterms:W3CDTF">2020-04-05T11:56:00Z</dcterms:created>
  <dcterms:modified xsi:type="dcterms:W3CDTF">2020-04-05T20:05:00Z</dcterms:modified>
</cp:coreProperties>
</file>