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F8" w:rsidRPr="00454B04" w:rsidRDefault="009E07F8" w:rsidP="00454B04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/>
          <w:b/>
          <w:sz w:val="26"/>
          <w:szCs w:val="26"/>
        </w:rPr>
        <w:t>СПЕЦІАЛЬНІСТЬ</w:t>
      </w:r>
      <w:r w:rsidRPr="00454B0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454B04">
        <w:rPr>
          <w:rFonts w:ascii="Times New Roman" w:hAnsi="Times New Roman"/>
          <w:b/>
          <w:sz w:val="26"/>
          <w:szCs w:val="26"/>
          <w:lang w:val="ru-RU"/>
        </w:rPr>
        <w:t>Дошкіл</w:t>
      </w:r>
      <w:r>
        <w:rPr>
          <w:rFonts w:ascii="Times New Roman" w:hAnsi="Times New Roman"/>
          <w:b/>
          <w:sz w:val="26"/>
          <w:szCs w:val="26"/>
          <w:lang w:val="ru-RU"/>
        </w:rPr>
        <w:t>ьна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, Початкова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Pr="00454B04">
        <w:rPr>
          <w:rFonts w:ascii="Times New Roman" w:hAnsi="Times New Roman"/>
          <w:b/>
          <w:sz w:val="26"/>
          <w:szCs w:val="26"/>
          <w:lang w:val="ru-RU"/>
        </w:rPr>
        <w:t>Спеціальна</w:t>
      </w:r>
      <w:proofErr w:type="spellEnd"/>
      <w:r w:rsidRPr="00454B0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454B04">
        <w:rPr>
          <w:rFonts w:ascii="Times New Roman" w:hAnsi="Times New Roman"/>
          <w:b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454B0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9E07F8" w:rsidRPr="00175A65" w:rsidRDefault="009E07F8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75A65">
        <w:rPr>
          <w:rFonts w:ascii="Times New Roman" w:hAnsi="Times New Roman"/>
          <w:b/>
          <w:sz w:val="26"/>
          <w:szCs w:val="26"/>
        </w:rPr>
        <w:t xml:space="preserve">  ІІ </w:t>
      </w:r>
      <w:r w:rsidR="00175A65">
        <w:rPr>
          <w:rFonts w:ascii="Times New Roman" w:hAnsi="Times New Roman"/>
          <w:b/>
          <w:sz w:val="26"/>
          <w:szCs w:val="26"/>
        </w:rPr>
        <w:t xml:space="preserve">        Група А</w:t>
      </w:r>
      <w:r w:rsidR="00175A65">
        <w:rPr>
          <w:rFonts w:ascii="Times New Roman" w:hAnsi="Times New Roman"/>
          <w:b/>
          <w:sz w:val="26"/>
          <w:szCs w:val="26"/>
          <w:lang w:val="ru-RU"/>
        </w:rPr>
        <w:t xml:space="preserve"> 2</w:t>
      </w:r>
    </w:p>
    <w:p w:rsidR="009E07F8" w:rsidRPr="00844EA1" w:rsidRDefault="009E07F8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Дистанційне відпрацювання навчальної дисципліни   </w:t>
      </w:r>
      <w:r>
        <w:rPr>
          <w:rFonts w:ascii="Times New Roman" w:hAnsi="Times New Roman"/>
          <w:b/>
          <w:sz w:val="26"/>
          <w:szCs w:val="26"/>
        </w:rPr>
        <w:t>англійська мова</w:t>
      </w:r>
    </w:p>
    <w:p w:rsidR="009E07F8" w:rsidRPr="00844EA1" w:rsidRDefault="009E07F8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на</w:t>
      </w:r>
      <w:r w:rsidR="00832FDE">
        <w:rPr>
          <w:rFonts w:ascii="Times New Roman" w:hAnsi="Times New Roman"/>
          <w:b/>
          <w:sz w:val="26"/>
          <w:szCs w:val="26"/>
        </w:rPr>
        <w:t xml:space="preserve"> період карантину з 12. 03. по 24</w:t>
      </w:r>
      <w:r w:rsidRPr="00844EA1">
        <w:rPr>
          <w:rFonts w:ascii="Times New Roman" w:hAnsi="Times New Roman"/>
          <w:b/>
          <w:sz w:val="26"/>
          <w:szCs w:val="26"/>
        </w:rPr>
        <w:t xml:space="preserve">.04 2020 р. </w:t>
      </w:r>
    </w:p>
    <w:p w:rsidR="009E07F8" w:rsidRPr="00844EA1" w:rsidRDefault="009E07F8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4B04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Викладач</w:t>
      </w:r>
    </w:p>
    <w:p w:rsidR="009E07F8" w:rsidRPr="00454B04" w:rsidRDefault="009E07F8" w:rsidP="00AE018F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832FDE">
        <w:rPr>
          <w:rFonts w:ascii="Times New Roman" w:hAnsi="Times New Roman"/>
          <w:b/>
          <w:sz w:val="26"/>
          <w:szCs w:val="26"/>
        </w:rPr>
        <w:t>Ротон Наталія Робертівна</w:t>
      </w:r>
    </w:p>
    <w:p w:rsidR="009E07F8" w:rsidRPr="00844EA1" w:rsidRDefault="009E07F8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7"/>
        <w:gridCol w:w="2650"/>
        <w:gridCol w:w="2538"/>
        <w:gridCol w:w="3359"/>
        <w:gridCol w:w="3385"/>
        <w:gridCol w:w="2292"/>
      </w:tblGrid>
      <w:tr w:rsidR="009E07F8" w:rsidRPr="006F7622" w:rsidTr="006F7622">
        <w:tc>
          <w:tcPr>
            <w:tcW w:w="1384" w:type="dxa"/>
            <w:vMerge w:val="restart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622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622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622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622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622"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267" w:type="dxa"/>
            <w:vMerge w:val="restart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622">
              <w:rPr>
                <w:rFonts w:ascii="Times New Roman" w:hAnsi="Times New Roman"/>
                <w:b/>
              </w:rPr>
              <w:t>Контактні дані викладача (</w:t>
            </w:r>
            <w:proofErr w:type="spellStart"/>
            <w:r w:rsidRPr="006F7622">
              <w:rPr>
                <w:rFonts w:ascii="Times New Roman" w:hAnsi="Times New Roman"/>
                <w:b/>
              </w:rPr>
              <w:t>ів</w:t>
            </w:r>
            <w:proofErr w:type="spellEnd"/>
            <w:r w:rsidRPr="006F7622">
              <w:rPr>
                <w:rFonts w:ascii="Times New Roman" w:hAnsi="Times New Roman"/>
                <w:b/>
              </w:rPr>
              <w:t xml:space="preserve">)  телефон, </w:t>
            </w:r>
            <w:r w:rsidRPr="006F7622">
              <w:rPr>
                <w:rFonts w:ascii="Times New Roman" w:hAnsi="Times New Roman"/>
                <w:b/>
                <w:lang w:val="en-US"/>
              </w:rPr>
              <w:t>e</w:t>
            </w:r>
            <w:r w:rsidRPr="006F7622">
              <w:rPr>
                <w:rFonts w:ascii="Times New Roman" w:hAnsi="Times New Roman"/>
                <w:b/>
                <w:lang w:val="ru-RU"/>
              </w:rPr>
              <w:t>-</w:t>
            </w:r>
            <w:r w:rsidRPr="006F7622">
              <w:rPr>
                <w:rFonts w:ascii="Times New Roman" w:hAnsi="Times New Roman"/>
                <w:b/>
                <w:lang w:val="en-US"/>
              </w:rPr>
              <w:t>mail</w:t>
            </w:r>
            <w:r w:rsidRPr="006F7622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6F7622">
              <w:rPr>
                <w:rFonts w:ascii="Times New Roman" w:hAnsi="Times New Roman"/>
                <w:b/>
                <w:lang w:val="en-US"/>
              </w:rPr>
              <w:t>moodle</w:t>
            </w:r>
            <w:proofErr w:type="spellEnd"/>
            <w:r w:rsidRPr="006F7622">
              <w:rPr>
                <w:rFonts w:ascii="Times New Roman" w:hAnsi="Times New Roman"/>
                <w:b/>
              </w:rPr>
              <w:t xml:space="preserve"> тощо </w:t>
            </w:r>
          </w:p>
          <w:p w:rsidR="009E07F8" w:rsidRPr="006F7622" w:rsidRDefault="009E07F8" w:rsidP="006F76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07F8" w:rsidRPr="006F7622" w:rsidTr="006F7622">
        <w:tc>
          <w:tcPr>
            <w:tcW w:w="1384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07F8" w:rsidRPr="006F7622" w:rsidTr="006F7622">
        <w:tc>
          <w:tcPr>
            <w:tcW w:w="1384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  <w:r w:rsidRPr="006F7622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  <w:r w:rsidRPr="006F7622">
              <w:rPr>
                <w:b/>
              </w:rPr>
              <w:t xml:space="preserve">Семінарське /практичне </w:t>
            </w:r>
          </w:p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  <w:r w:rsidRPr="006F7622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9E07F8" w:rsidRPr="006F7622" w:rsidRDefault="009E07F8" w:rsidP="006F76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07F8" w:rsidRPr="006F7622" w:rsidTr="006F7622">
        <w:tc>
          <w:tcPr>
            <w:tcW w:w="1384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622">
              <w:rPr>
                <w:rFonts w:ascii="Times New Roman" w:hAnsi="Times New Roman"/>
                <w:b/>
                <w:sz w:val="28"/>
                <w:szCs w:val="28"/>
              </w:rPr>
              <w:t>16.03.2020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Objective Key: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XI. Saving water and energy. The natural world. </w:t>
            </w:r>
          </w:p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Unit 7-11</w:t>
            </w:r>
          </w:p>
        </w:tc>
        <w:tc>
          <w:tcPr>
            <w:tcW w:w="340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:rsidR="009E07F8" w:rsidRPr="006F7622" w:rsidRDefault="00894323" w:rsidP="006F762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natrhoton@gmail.com</w:t>
            </w:r>
          </w:p>
        </w:tc>
      </w:tr>
      <w:tr w:rsidR="009E07F8" w:rsidRPr="006F7622" w:rsidTr="006F7622">
        <w:tc>
          <w:tcPr>
            <w:tcW w:w="1384" w:type="dxa"/>
          </w:tcPr>
          <w:p w:rsidR="009E07F8" w:rsidRPr="006F7622" w:rsidRDefault="002A1252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9E07F8" w:rsidRPr="006F7622">
              <w:rPr>
                <w:rFonts w:ascii="Times New Roman" w:hAnsi="Times New Roman"/>
                <w:b/>
                <w:sz w:val="28"/>
                <w:szCs w:val="28"/>
              </w:rPr>
              <w:t>.03.2020</w:t>
            </w: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Grammar.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: Noun suffixes. Weak forms in passive.</w:t>
            </w:r>
          </w:p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Unit 12-15</w:t>
            </w:r>
          </w:p>
        </w:tc>
        <w:tc>
          <w:tcPr>
            <w:tcW w:w="340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:rsidR="009E07F8" w:rsidRPr="006F7622" w:rsidRDefault="00894323" w:rsidP="006F7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natrhoton@gmail.com</w:t>
            </w:r>
          </w:p>
        </w:tc>
      </w:tr>
      <w:tr w:rsidR="009E07F8" w:rsidRPr="006F7622" w:rsidTr="006F7622">
        <w:tc>
          <w:tcPr>
            <w:tcW w:w="1384" w:type="dxa"/>
          </w:tcPr>
          <w:p w:rsidR="009E07F8" w:rsidRPr="006F7622" w:rsidRDefault="002A1252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E07F8" w:rsidRPr="006F7622">
              <w:rPr>
                <w:rFonts w:ascii="Times New Roman" w:hAnsi="Times New Roman"/>
                <w:b/>
                <w:sz w:val="28"/>
                <w:szCs w:val="28"/>
              </w:rPr>
              <w:t>.03.2020</w:t>
            </w: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Objective Key: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XII. Wildlife and pets. Matching options with relevant words in a text. Ways of 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expressing examples.</w:t>
            </w:r>
          </w:p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Grammar.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: Word stress with suffixes.</w:t>
            </w:r>
          </w:p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Unit 16-20</w:t>
            </w:r>
          </w:p>
        </w:tc>
        <w:tc>
          <w:tcPr>
            <w:tcW w:w="340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:rsidR="009E07F8" w:rsidRPr="006F7622" w:rsidRDefault="00894323" w:rsidP="006F7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natrhoton@gmail.com</w:t>
            </w:r>
          </w:p>
        </w:tc>
      </w:tr>
      <w:tr w:rsidR="009E07F8" w:rsidRPr="006F7622" w:rsidTr="00176928">
        <w:trPr>
          <w:trHeight w:val="2015"/>
        </w:trPr>
        <w:tc>
          <w:tcPr>
            <w:tcW w:w="1384" w:type="dxa"/>
          </w:tcPr>
          <w:p w:rsidR="009E07F8" w:rsidRPr="006F7622" w:rsidRDefault="002A1252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  <w:r w:rsidR="009E07F8" w:rsidRPr="006F7622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Objective Key: 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Unit XIII. What did you say? Can you speak Martian?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9E07F8" w:rsidRPr="00176928" w:rsidRDefault="009E07F8" w:rsidP="006F76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769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p.118, Ex. 1, 3, 4, 5</w:t>
            </w:r>
          </w:p>
        </w:tc>
        <w:tc>
          <w:tcPr>
            <w:tcW w:w="340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Objective Key 2nd Ed Student’s book</w:t>
            </w:r>
          </w:p>
        </w:tc>
        <w:tc>
          <w:tcPr>
            <w:tcW w:w="2267" w:type="dxa"/>
          </w:tcPr>
          <w:p w:rsidR="009E07F8" w:rsidRPr="006F7622" w:rsidRDefault="00894323" w:rsidP="006F7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natrhoton@gmail.com</w:t>
            </w:r>
          </w:p>
        </w:tc>
      </w:tr>
      <w:tr w:rsidR="009E07F8" w:rsidRPr="006F7622" w:rsidTr="006F7622">
        <w:tc>
          <w:tcPr>
            <w:tcW w:w="1384" w:type="dxa"/>
          </w:tcPr>
          <w:p w:rsidR="009E07F8" w:rsidRPr="006F7622" w:rsidRDefault="002A1252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  <w:r w:rsidR="009E07F8" w:rsidRPr="006F7622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Grammar.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: Reported speech and reported commands.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Reported speech and reported commands. Unit 14, p. 92-96</w:t>
            </w:r>
          </w:p>
        </w:tc>
        <w:tc>
          <w:tcPr>
            <w:tcW w:w="340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6F76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Grammarway</w:t>
            </w:r>
            <w:proofErr w:type="spellEnd"/>
            <w:r w:rsidRPr="006F76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2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Student's book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9E07F8" w:rsidRPr="006F7622" w:rsidRDefault="00894323" w:rsidP="006F7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natrhoton@gmail.com</w:t>
            </w:r>
          </w:p>
        </w:tc>
      </w:tr>
      <w:tr w:rsidR="009E07F8" w:rsidRPr="006F7622" w:rsidTr="006F7622">
        <w:tc>
          <w:tcPr>
            <w:tcW w:w="1384" w:type="dxa"/>
          </w:tcPr>
          <w:p w:rsidR="009E07F8" w:rsidRPr="006F7622" w:rsidRDefault="002A1252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  <w:r w:rsidR="009E07F8" w:rsidRPr="006F7622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7F8" w:rsidRPr="006F7622" w:rsidRDefault="009E07F8" w:rsidP="006F762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Objective Key: 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Unit XIII. Discussing a project. (Presentations).</w:t>
            </w:r>
          </w:p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Make a presentation on </w:t>
            </w:r>
            <w:r w:rsidRPr="006F762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F7622">
              <w:rPr>
                <w:rFonts w:ascii="Times New Roman" w:hAnsi="Times New Roman"/>
                <w:sz w:val="28"/>
                <w:szCs w:val="28"/>
                <w:lang w:val="en-US"/>
              </w:rPr>
              <w:t>free theme from ted talks</w:t>
            </w:r>
          </w:p>
        </w:tc>
        <w:tc>
          <w:tcPr>
            <w:tcW w:w="3403" w:type="dxa"/>
          </w:tcPr>
          <w:p w:rsidR="009E07F8" w:rsidRPr="006F7622" w:rsidRDefault="009E07F8" w:rsidP="006F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22">
              <w:rPr>
                <w:rFonts w:ascii="Times New Roman" w:hAnsi="Times New Roman"/>
                <w:sz w:val="28"/>
                <w:szCs w:val="28"/>
              </w:rPr>
              <w:t>https://www.ted.com/</w:t>
            </w:r>
          </w:p>
        </w:tc>
        <w:tc>
          <w:tcPr>
            <w:tcW w:w="2267" w:type="dxa"/>
          </w:tcPr>
          <w:p w:rsidR="009E07F8" w:rsidRPr="006F7622" w:rsidRDefault="00894323" w:rsidP="006F76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natrhoton@gmail.com</w:t>
            </w:r>
          </w:p>
        </w:tc>
      </w:tr>
    </w:tbl>
    <w:p w:rsidR="009E07F8" w:rsidRDefault="009E07F8" w:rsidP="00791761">
      <w:pPr>
        <w:jc w:val="center"/>
      </w:pPr>
      <w:bookmarkStart w:id="0" w:name="_GoBack"/>
      <w:bookmarkEnd w:id="0"/>
    </w:p>
    <w:sectPr w:rsidR="009E07F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68"/>
    <w:rsid w:val="000328CB"/>
    <w:rsid w:val="00034028"/>
    <w:rsid w:val="00047507"/>
    <w:rsid w:val="00080F01"/>
    <w:rsid w:val="000A3B89"/>
    <w:rsid w:val="000C3F8E"/>
    <w:rsid w:val="000C5CE7"/>
    <w:rsid w:val="0012715D"/>
    <w:rsid w:val="00157047"/>
    <w:rsid w:val="00175A65"/>
    <w:rsid w:val="00176928"/>
    <w:rsid w:val="001D7C99"/>
    <w:rsid w:val="00206B96"/>
    <w:rsid w:val="00227D56"/>
    <w:rsid w:val="00232C44"/>
    <w:rsid w:val="00297FB2"/>
    <w:rsid w:val="002A1252"/>
    <w:rsid w:val="002F0225"/>
    <w:rsid w:val="00345DAD"/>
    <w:rsid w:val="00356918"/>
    <w:rsid w:val="003F714C"/>
    <w:rsid w:val="0043246C"/>
    <w:rsid w:val="004361A5"/>
    <w:rsid w:val="00454B04"/>
    <w:rsid w:val="004860A6"/>
    <w:rsid w:val="0054651D"/>
    <w:rsid w:val="00557BE2"/>
    <w:rsid w:val="00630FA0"/>
    <w:rsid w:val="0067090B"/>
    <w:rsid w:val="006E223D"/>
    <w:rsid w:val="006F4C92"/>
    <w:rsid w:val="006F7622"/>
    <w:rsid w:val="00727F4F"/>
    <w:rsid w:val="00791761"/>
    <w:rsid w:val="007D2B83"/>
    <w:rsid w:val="007E5F6C"/>
    <w:rsid w:val="007E6F47"/>
    <w:rsid w:val="00832FDE"/>
    <w:rsid w:val="00844EA1"/>
    <w:rsid w:val="00876837"/>
    <w:rsid w:val="00894323"/>
    <w:rsid w:val="00995EF0"/>
    <w:rsid w:val="009B6798"/>
    <w:rsid w:val="009E07F8"/>
    <w:rsid w:val="00A56DB6"/>
    <w:rsid w:val="00A85206"/>
    <w:rsid w:val="00AB3EDB"/>
    <w:rsid w:val="00AE018F"/>
    <w:rsid w:val="00BF44C7"/>
    <w:rsid w:val="00C57831"/>
    <w:rsid w:val="00C750EE"/>
    <w:rsid w:val="00CD60B6"/>
    <w:rsid w:val="00D06659"/>
    <w:rsid w:val="00D22DB0"/>
    <w:rsid w:val="00D720DE"/>
    <w:rsid w:val="00D80510"/>
    <w:rsid w:val="00E13668"/>
    <w:rsid w:val="00E414CB"/>
    <w:rsid w:val="00E617B8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27DE0"/>
  <w15:docId w15:val="{8F6AF077-8420-4303-90C3-8869D148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45DAD"/>
    <w:pPr>
      <w:ind w:left="720"/>
      <w:contextualSpacing/>
    </w:pPr>
  </w:style>
  <w:style w:type="character" w:styleId="a5">
    <w:name w:val="Hyperlink"/>
    <w:uiPriority w:val="99"/>
    <w:rsid w:val="00CD60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7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7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1231</Words>
  <Characters>702</Characters>
  <Application>Microsoft Office Word</Application>
  <DocSecurity>0</DocSecurity>
  <Lines>5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    Дошкільна освіта, Початкова освіта, Спеціальна освіта,  </dc:title>
  <dc:subject/>
  <dc:creator>User</dc:creator>
  <cp:keywords/>
  <dc:description/>
  <cp:lastModifiedBy>Наталия Ротон</cp:lastModifiedBy>
  <cp:revision>10</cp:revision>
  <cp:lastPrinted>2020-03-12T13:20:00Z</cp:lastPrinted>
  <dcterms:created xsi:type="dcterms:W3CDTF">2020-03-27T12:15:00Z</dcterms:created>
  <dcterms:modified xsi:type="dcterms:W3CDTF">2020-03-27T12:49:00Z</dcterms:modified>
</cp:coreProperties>
</file>